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5DF1">
      <w:pPr>
        <w:ind w:firstLine="160" w:firstLineChars="50"/>
        <w:jc w:val="center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广州华南商贸职业学院调课、停课审批表</w:t>
      </w:r>
    </w:p>
    <w:p w14:paraId="7B79CAEA">
      <w:pPr>
        <w:rPr>
          <w:b w:val="0"/>
          <w:bCs/>
        </w:rPr>
      </w:pP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01"/>
        <w:gridCol w:w="1238"/>
        <w:gridCol w:w="1258"/>
        <w:gridCol w:w="484"/>
        <w:gridCol w:w="457"/>
        <w:gridCol w:w="493"/>
        <w:gridCol w:w="486"/>
        <w:gridCol w:w="2463"/>
      </w:tblGrid>
      <w:tr w14:paraId="410A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5557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任课教师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21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</w:p>
        </w:tc>
        <w:tc>
          <w:tcPr>
            <w:tcW w:w="112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55756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所属二级学院</w:t>
            </w:r>
          </w:p>
        </w:tc>
        <w:tc>
          <w:tcPr>
            <w:tcW w:w="1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687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  <w:woUserID w:val="1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  <w:woUserID w:val="1"/>
              </w:rPr>
              <w:t>学院</w:t>
            </w:r>
          </w:p>
        </w:tc>
      </w:tr>
      <w:tr w14:paraId="3D9D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94FA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课程名称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465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</w:p>
        </w:tc>
        <w:tc>
          <w:tcPr>
            <w:tcW w:w="112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9013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授课班级</w:t>
            </w:r>
          </w:p>
        </w:tc>
        <w:tc>
          <w:tcPr>
            <w:tcW w:w="1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52DD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</w:p>
        </w:tc>
      </w:tr>
      <w:tr w14:paraId="296E5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9DC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异动原因</w:t>
            </w:r>
          </w:p>
        </w:tc>
        <w:tc>
          <w:tcPr>
            <w:tcW w:w="40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FDF1B5">
            <w:pPr>
              <w:widowControl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教师本学期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woUserID w:val="1"/>
              </w:rPr>
              <w:t>第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u w:val="single"/>
                <w:lang w:val="en-US" w:eastAsia="zh-CN"/>
                <w:woUserID w:val="1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woUserID w:val="1"/>
              </w:rPr>
              <w:t>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调课，本课程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woUserID w:val="1"/>
              </w:rPr>
              <w:t>第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woUserID w:val="1"/>
              </w:rPr>
              <w:t>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调课。</w:t>
            </w:r>
          </w:p>
          <w:p w14:paraId="42C067D6">
            <w:pPr>
              <w:widowControl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  <w:woUserID w:val="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  <w:woUserID w:val="1"/>
              </w:rPr>
              <w:t>因公/因私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  <w:woUserID w:val="1"/>
              </w:rPr>
              <w:t>）</w:t>
            </w:r>
          </w:p>
          <w:p w14:paraId="72A3765D">
            <w:pPr>
              <w:widowControl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</w:p>
          <w:p w14:paraId="65B393D9">
            <w:pPr>
              <w:widowControl/>
              <w:rPr>
                <w:rFonts w:hint="default" w:ascii="宋体" w:hAnsi="宋体" w:cs="宋体"/>
                <w:b w:val="0"/>
                <w:bCs/>
                <w:kern w:val="0"/>
                <w:sz w:val="24"/>
                <w:lang w:eastAsia="zh-CN"/>
                <w:woUserID w:val="1"/>
              </w:rPr>
            </w:pPr>
          </w:p>
        </w:tc>
      </w:tr>
      <w:tr w14:paraId="1E6C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50C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具体调整情况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D9B85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03512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原教学安排</w:t>
            </w: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3D471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调整后教学安排</w:t>
            </w:r>
          </w:p>
        </w:tc>
      </w:tr>
      <w:tr w14:paraId="22AA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C652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60F7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日期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431E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33A1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eastAsia="zh-CN" w:bidi="ar-SA"/>
                <w:woUserID w:val="1"/>
              </w:rPr>
            </w:pPr>
          </w:p>
        </w:tc>
      </w:tr>
      <w:tr w14:paraId="04D3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4B04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0CE1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星期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29B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4B06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eastAsia="zh-CN" w:bidi="ar-SA"/>
                <w:woUserID w:val="1"/>
              </w:rPr>
            </w:pPr>
          </w:p>
        </w:tc>
      </w:tr>
      <w:tr w14:paraId="743D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263C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A2633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周次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E825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C115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eastAsia="zh-CN" w:bidi="ar-SA"/>
                <w:woUserID w:val="1"/>
              </w:rPr>
            </w:pPr>
          </w:p>
        </w:tc>
      </w:tr>
      <w:tr w14:paraId="6474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7D12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DD01B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节次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B5926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38F05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eastAsia="zh-CN" w:bidi="ar-SA"/>
                <w:woUserID w:val="1"/>
              </w:rPr>
            </w:pPr>
          </w:p>
        </w:tc>
      </w:tr>
      <w:tr w14:paraId="47AD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C8D5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C2241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上课地点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342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4B9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E22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D6F1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E1AF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任课教师</w:t>
            </w:r>
          </w:p>
        </w:tc>
        <w:tc>
          <w:tcPr>
            <w:tcW w:w="1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AC04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highlight w:val="yellow"/>
                <w:lang w:eastAsia="zh-CN"/>
                <w:woUserID w:val="1"/>
              </w:rPr>
            </w:pPr>
          </w:p>
        </w:tc>
        <w:tc>
          <w:tcPr>
            <w:tcW w:w="1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738B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highlight w:val="yellow"/>
                <w:lang w:eastAsia="zh-CN" w:bidi="ar-SA"/>
                <w:woUserID w:val="1"/>
              </w:rPr>
            </w:pPr>
          </w:p>
        </w:tc>
      </w:tr>
      <w:tr w14:paraId="5AA10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463C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申请人签名:</w:t>
            </w:r>
          </w:p>
        </w:tc>
        <w:tc>
          <w:tcPr>
            <w:tcW w:w="33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FCD1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时间: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  <w:woUserID w:val="1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  <w:woUserID w:val="1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      以上由申请人填写</w:t>
            </w:r>
          </w:p>
        </w:tc>
      </w:tr>
      <w:tr w14:paraId="5C9F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BB26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教师所在学院审批意见</w:t>
            </w:r>
          </w:p>
        </w:tc>
        <w:tc>
          <w:tcPr>
            <w:tcW w:w="19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BE31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　</w:t>
            </w:r>
          </w:p>
          <w:p w14:paraId="5CA4CEF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  <w:p w14:paraId="6809255A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6561594D">
            <w:pPr>
              <w:widowControl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</w:p>
          <w:p w14:paraId="4D6674C6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签名：           年  月  日</w:t>
            </w:r>
          </w:p>
        </w:tc>
        <w:tc>
          <w:tcPr>
            <w:tcW w:w="28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E1A22C">
            <w:pPr>
              <w:widowControl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教学科研部意见</w:t>
            </w:r>
          </w:p>
        </w:tc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BBD8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场地安排</w:t>
            </w:r>
          </w:p>
        </w:tc>
        <w:tc>
          <w:tcPr>
            <w:tcW w:w="201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8580">
            <w:pPr>
              <w:widowControl/>
              <w:jc w:val="left"/>
              <w:rPr>
                <w:b w:val="0"/>
                <w:bCs/>
                <w:sz w:val="24"/>
              </w:rPr>
            </w:pPr>
          </w:p>
          <w:p w14:paraId="30BDD3D4">
            <w:pPr>
              <w:widowControl/>
              <w:jc w:val="left"/>
              <w:rPr>
                <w:b w:val="0"/>
                <w:bCs/>
                <w:sz w:val="24"/>
              </w:rPr>
            </w:pPr>
          </w:p>
          <w:p w14:paraId="5A190BA6">
            <w:pPr>
              <w:widowControl/>
              <w:jc w:val="left"/>
              <w:rPr>
                <w:b w:val="0"/>
                <w:bCs/>
                <w:sz w:val="24"/>
              </w:rPr>
            </w:pPr>
          </w:p>
          <w:p w14:paraId="7EE8F162"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 w14:paraId="4254E6A2">
            <w:pPr>
              <w:widowControl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签名：       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 年  月  日</w:t>
            </w:r>
          </w:p>
        </w:tc>
      </w:tr>
      <w:tr w14:paraId="7E3C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434" w:type="pct"/>
            <w:vAlign w:val="center"/>
          </w:tcPr>
          <w:p w14:paraId="1FE44F66"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处理</w:t>
            </w:r>
          </w:p>
          <w:p w14:paraId="05F7A177"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情况</w:t>
            </w:r>
          </w:p>
        </w:tc>
        <w:tc>
          <w:tcPr>
            <w:tcW w:w="1994" w:type="pct"/>
            <w:gridSpan w:val="3"/>
            <w:tcBorders>
              <w:right w:val="single" w:color="auto" w:sz="4" w:space="0"/>
            </w:tcBorders>
          </w:tcPr>
          <w:p w14:paraId="04123A21">
            <w:pPr>
              <w:rPr>
                <w:b w:val="0"/>
                <w:bCs/>
                <w:sz w:val="24"/>
              </w:rPr>
            </w:pPr>
          </w:p>
          <w:p w14:paraId="445BA428">
            <w:pPr>
              <w:rPr>
                <w:b w:val="0"/>
                <w:bCs/>
                <w:color w:val="0000FF"/>
                <w:sz w:val="24"/>
                <w:highlight w:val="yellow"/>
              </w:rPr>
            </w:pPr>
          </w:p>
          <w:p w14:paraId="3D8AF362">
            <w:pPr>
              <w:rPr>
                <w:rFonts w:hint="default" w:eastAsia="宋体"/>
                <w:b w:val="0"/>
                <w:bCs/>
                <w:color w:val="0000FF"/>
                <w:sz w:val="24"/>
                <w:highlight w:val="yellow"/>
                <w:lang w:val="en-US" w:eastAsia="zh-CN"/>
              </w:rPr>
            </w:pPr>
          </w:p>
          <w:p w14:paraId="64FC077D">
            <w:pPr>
              <w:rPr>
                <w:rFonts w:hint="default" w:eastAsia="宋体"/>
                <w:b w:val="0"/>
                <w:bCs/>
                <w:color w:val="0000FF"/>
                <w:sz w:val="24"/>
                <w:highlight w:val="yellow"/>
                <w:lang w:val="en-US" w:eastAsia="zh-CN"/>
              </w:rPr>
            </w:pPr>
          </w:p>
          <w:p w14:paraId="5FE2927F">
            <w:pPr>
              <w:rPr>
                <w:rFonts w:hint="default" w:eastAsia="宋体"/>
                <w:b w:val="0"/>
                <w:bCs/>
                <w:color w:val="0000FF"/>
                <w:sz w:val="24"/>
                <w:highlight w:val="yellow"/>
                <w:lang w:val="en-US" w:eastAsia="zh-CN"/>
              </w:rPr>
            </w:pPr>
          </w:p>
          <w:p w14:paraId="7BB1219E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教学秘书</w:t>
            </w:r>
          </w:p>
          <w:p w14:paraId="38894C48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签名：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年  月  日</w:t>
            </w:r>
          </w:p>
        </w:tc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4531B"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268" w:type="pct"/>
            <w:tcBorders>
              <w:left w:val="single" w:color="auto" w:sz="4" w:space="0"/>
            </w:tcBorders>
          </w:tcPr>
          <w:p w14:paraId="2EB8D41E">
            <w:pPr>
              <w:rPr>
                <w:b w:val="0"/>
                <w:bCs/>
                <w:sz w:val="24"/>
              </w:rPr>
            </w:pPr>
          </w:p>
          <w:p w14:paraId="21D981E8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审批意见</w:t>
            </w:r>
          </w:p>
        </w:tc>
        <w:tc>
          <w:tcPr>
            <w:tcW w:w="2019" w:type="pct"/>
            <w:gridSpan w:val="3"/>
          </w:tcPr>
          <w:p w14:paraId="53BE6AD9">
            <w:pPr>
              <w:rPr>
                <w:b w:val="0"/>
                <w:bCs/>
                <w:sz w:val="24"/>
              </w:rPr>
            </w:pPr>
          </w:p>
          <w:p w14:paraId="647BA572">
            <w:pPr>
              <w:rPr>
                <w:b w:val="0"/>
                <w:bCs/>
                <w:sz w:val="24"/>
              </w:rPr>
            </w:pPr>
          </w:p>
          <w:p w14:paraId="0620091D">
            <w:pPr>
              <w:rPr>
                <w:b w:val="0"/>
                <w:bCs/>
                <w:sz w:val="24"/>
              </w:rPr>
            </w:pPr>
          </w:p>
          <w:p w14:paraId="3C668F23">
            <w:pPr>
              <w:rPr>
                <w:b w:val="0"/>
                <w:bCs/>
                <w:sz w:val="24"/>
              </w:rPr>
            </w:pPr>
          </w:p>
          <w:p w14:paraId="5B9DBC08">
            <w:pPr>
              <w:rPr>
                <w:b w:val="0"/>
                <w:bCs/>
                <w:sz w:val="24"/>
              </w:rPr>
            </w:pPr>
          </w:p>
          <w:p w14:paraId="519B8DB9">
            <w:pPr>
              <w:rPr>
                <w:b w:val="0"/>
                <w:bCs/>
                <w:sz w:val="24"/>
              </w:rPr>
            </w:pPr>
          </w:p>
          <w:p w14:paraId="477E672A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签名：     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  年  月  日</w:t>
            </w:r>
          </w:p>
        </w:tc>
      </w:tr>
    </w:tbl>
    <w:p w14:paraId="28E95C43">
      <w:pPr>
        <w:ind w:left="-840" w:leftChars="-400"/>
        <w:rPr>
          <w:b w:val="0"/>
          <w:bCs/>
          <w:sz w:val="24"/>
        </w:rPr>
      </w:pPr>
    </w:p>
    <w:p w14:paraId="47792BA7">
      <w:pPr>
        <w:ind w:left="-840" w:leftChars="-400"/>
        <w:rPr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注意事项：</w:t>
      </w:r>
    </w:p>
    <w:p w14:paraId="3675AB6F">
      <w:pPr>
        <w:ind w:left="-600" w:leftChars="-400" w:right="-512" w:rightChars="-244" w:hanging="240" w:hangingChars="1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1.</w:t>
      </w:r>
      <w:r>
        <w:rPr>
          <w:rFonts w:hint="eastAsia"/>
          <w:b w:val="0"/>
          <w:bCs/>
          <w:sz w:val="24"/>
        </w:rPr>
        <w:t>调</w:t>
      </w:r>
      <w:r>
        <w:rPr>
          <w:rFonts w:hint="eastAsia"/>
          <w:b w:val="0"/>
          <w:bCs/>
          <w:sz w:val="24"/>
          <w:lang w:eastAsia="zh-CN"/>
        </w:rPr>
        <w:t>、</w:t>
      </w:r>
      <w:r>
        <w:rPr>
          <w:rFonts w:hint="eastAsia"/>
          <w:b w:val="0"/>
          <w:bCs/>
          <w:sz w:val="24"/>
        </w:rPr>
        <w:t>停课审批由教师所属二级学院院长把好第一关（第一责任人），教学科研部认证签名。</w:t>
      </w:r>
    </w:p>
    <w:p w14:paraId="0E2AF5A0">
      <w:pPr>
        <w:ind w:left="-600" w:leftChars="-400" w:right="-512" w:rightChars="-244" w:hanging="240" w:hangingChars="1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2.本表审批</w:t>
      </w:r>
      <w:r>
        <w:rPr>
          <w:rFonts w:hint="eastAsia"/>
          <w:b w:val="0"/>
          <w:bCs/>
          <w:sz w:val="24"/>
          <w:lang w:val="en-US" w:eastAsia="zh-CN"/>
        </w:rPr>
        <w:t>完成</w:t>
      </w:r>
      <w:r>
        <w:rPr>
          <w:rFonts w:hint="eastAsia"/>
          <w:b w:val="0"/>
          <w:bCs/>
          <w:sz w:val="24"/>
        </w:rPr>
        <w:t>后，</w:t>
      </w:r>
      <w:r>
        <w:rPr>
          <w:rFonts w:hint="eastAsia"/>
          <w:b w:val="0"/>
          <w:bCs/>
          <w:sz w:val="24"/>
          <w:lang w:val="en-US" w:eastAsia="zh-CN"/>
        </w:rPr>
        <w:t>将原件留</w:t>
      </w:r>
      <w:r>
        <w:rPr>
          <w:rFonts w:hint="eastAsia"/>
          <w:b w:val="0"/>
          <w:bCs/>
          <w:sz w:val="24"/>
        </w:rPr>
        <w:t>教学科研部备案，</w:t>
      </w:r>
      <w:r>
        <w:rPr>
          <w:rFonts w:hint="eastAsia"/>
          <w:b w:val="0"/>
          <w:bCs/>
          <w:sz w:val="24"/>
          <w:lang w:val="en-US" w:eastAsia="zh-CN"/>
        </w:rPr>
        <w:t>并将复印件交到教师与</w:t>
      </w:r>
      <w:r>
        <w:rPr>
          <w:rFonts w:hint="eastAsia"/>
          <w:b w:val="0"/>
          <w:bCs/>
          <w:sz w:val="24"/>
        </w:rPr>
        <w:t>学生所在二级学院（上课前送到）。</w:t>
      </w:r>
    </w:p>
    <w:p w14:paraId="1A3AF811">
      <w:pPr>
        <w:ind w:left="-600" w:leftChars="-400" w:right="-512" w:rightChars="-244" w:hanging="240" w:hangingChars="100"/>
        <w:rPr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3.质量监控办每月在《督导快报》上公布各二级学院调</w:t>
      </w:r>
      <w:r>
        <w:rPr>
          <w:rFonts w:hint="eastAsia"/>
          <w:b w:val="0"/>
          <w:bCs/>
          <w:sz w:val="24"/>
          <w:lang w:eastAsia="zh-CN"/>
        </w:rPr>
        <w:t>、</w:t>
      </w:r>
      <w:r>
        <w:rPr>
          <w:rFonts w:hint="eastAsia"/>
          <w:b w:val="0"/>
          <w:bCs/>
          <w:sz w:val="24"/>
        </w:rPr>
        <w:t>停课数量及人员名单，教学科研部学期教学检查后按二级学院排名公布调停课情况。</w:t>
      </w:r>
    </w:p>
    <w:p w14:paraId="7B39967C">
      <w:pPr>
        <w:ind w:left="-840" w:leftChars="-400" w:right="-512" w:rightChars="-244"/>
        <w:rPr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4.调</w:t>
      </w:r>
      <w:r>
        <w:rPr>
          <w:rFonts w:hint="eastAsia"/>
          <w:b w:val="0"/>
          <w:bCs/>
          <w:sz w:val="24"/>
          <w:lang w:eastAsia="zh-CN"/>
        </w:rPr>
        <w:t>、</w:t>
      </w:r>
      <w:r>
        <w:rPr>
          <w:rFonts w:hint="eastAsia"/>
          <w:b w:val="0"/>
          <w:bCs/>
          <w:sz w:val="24"/>
        </w:rPr>
        <w:t>停课情况与二级学院年度工作考核和教师工作业绩评定挂钩。</w:t>
      </w: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NzYyN2RiZTcxNzMwYmZkY2M4NDRiNWQzNjNkYTcifQ=="/>
  </w:docVars>
  <w:rsids>
    <w:rsidRoot w:val="002062CA"/>
    <w:rsid w:val="00036AA6"/>
    <w:rsid w:val="00053645"/>
    <w:rsid w:val="00062AD7"/>
    <w:rsid w:val="00143CB1"/>
    <w:rsid w:val="00170BB7"/>
    <w:rsid w:val="002062CA"/>
    <w:rsid w:val="002276C5"/>
    <w:rsid w:val="00251F26"/>
    <w:rsid w:val="0027106B"/>
    <w:rsid w:val="002B11B6"/>
    <w:rsid w:val="00301CDF"/>
    <w:rsid w:val="00334BF8"/>
    <w:rsid w:val="00355E4C"/>
    <w:rsid w:val="003575E0"/>
    <w:rsid w:val="003E7C60"/>
    <w:rsid w:val="005B4196"/>
    <w:rsid w:val="006E6722"/>
    <w:rsid w:val="007D4575"/>
    <w:rsid w:val="00801B61"/>
    <w:rsid w:val="0082519C"/>
    <w:rsid w:val="00831C16"/>
    <w:rsid w:val="00883437"/>
    <w:rsid w:val="0096251E"/>
    <w:rsid w:val="00992FFB"/>
    <w:rsid w:val="009B3991"/>
    <w:rsid w:val="00A25B95"/>
    <w:rsid w:val="00A933F6"/>
    <w:rsid w:val="00AA4145"/>
    <w:rsid w:val="00AE269A"/>
    <w:rsid w:val="00BC38C0"/>
    <w:rsid w:val="00BD7405"/>
    <w:rsid w:val="00C734D2"/>
    <w:rsid w:val="00CD1E43"/>
    <w:rsid w:val="00CE736D"/>
    <w:rsid w:val="00D14B5F"/>
    <w:rsid w:val="00D46621"/>
    <w:rsid w:val="00D670D4"/>
    <w:rsid w:val="00DB729D"/>
    <w:rsid w:val="00DE209A"/>
    <w:rsid w:val="00E41512"/>
    <w:rsid w:val="00E576A8"/>
    <w:rsid w:val="00F00CB2"/>
    <w:rsid w:val="00F276D1"/>
    <w:rsid w:val="00F31BE4"/>
    <w:rsid w:val="00F824DE"/>
    <w:rsid w:val="00FC676E"/>
    <w:rsid w:val="00FF2B82"/>
    <w:rsid w:val="02117E54"/>
    <w:rsid w:val="023D4375"/>
    <w:rsid w:val="041A1188"/>
    <w:rsid w:val="04207A28"/>
    <w:rsid w:val="047411C5"/>
    <w:rsid w:val="0534627A"/>
    <w:rsid w:val="05595CE0"/>
    <w:rsid w:val="05E4752B"/>
    <w:rsid w:val="065A5033"/>
    <w:rsid w:val="077775BA"/>
    <w:rsid w:val="07AE187D"/>
    <w:rsid w:val="07EE3BFC"/>
    <w:rsid w:val="09834052"/>
    <w:rsid w:val="09E2135D"/>
    <w:rsid w:val="0A431824"/>
    <w:rsid w:val="0C255BC2"/>
    <w:rsid w:val="0F7D6DFE"/>
    <w:rsid w:val="11AC4866"/>
    <w:rsid w:val="120A5F77"/>
    <w:rsid w:val="12B02EA7"/>
    <w:rsid w:val="13A7230D"/>
    <w:rsid w:val="15F91604"/>
    <w:rsid w:val="160A2BB9"/>
    <w:rsid w:val="169B257C"/>
    <w:rsid w:val="17136553"/>
    <w:rsid w:val="183D56AF"/>
    <w:rsid w:val="19B41FF6"/>
    <w:rsid w:val="1C454159"/>
    <w:rsid w:val="1D5A5822"/>
    <w:rsid w:val="1D7C20F6"/>
    <w:rsid w:val="1FCF6E73"/>
    <w:rsid w:val="21BE7B47"/>
    <w:rsid w:val="22993768"/>
    <w:rsid w:val="22CE0DA0"/>
    <w:rsid w:val="234A4209"/>
    <w:rsid w:val="24553E1D"/>
    <w:rsid w:val="24AF7273"/>
    <w:rsid w:val="25F43247"/>
    <w:rsid w:val="261E69B2"/>
    <w:rsid w:val="281A5210"/>
    <w:rsid w:val="288D1E25"/>
    <w:rsid w:val="28AD3AAE"/>
    <w:rsid w:val="299827E7"/>
    <w:rsid w:val="29A97078"/>
    <w:rsid w:val="2A7C100D"/>
    <w:rsid w:val="2A8F507E"/>
    <w:rsid w:val="2B146082"/>
    <w:rsid w:val="2BE92835"/>
    <w:rsid w:val="2D44274F"/>
    <w:rsid w:val="2F25085E"/>
    <w:rsid w:val="2F7610B9"/>
    <w:rsid w:val="2FF72240"/>
    <w:rsid w:val="318B6D8A"/>
    <w:rsid w:val="31EC4692"/>
    <w:rsid w:val="32C61670"/>
    <w:rsid w:val="34BA213A"/>
    <w:rsid w:val="36197657"/>
    <w:rsid w:val="363B2553"/>
    <w:rsid w:val="37820FBC"/>
    <w:rsid w:val="389C3237"/>
    <w:rsid w:val="38A97075"/>
    <w:rsid w:val="3A3D6457"/>
    <w:rsid w:val="3ACE418F"/>
    <w:rsid w:val="3ADE0F9D"/>
    <w:rsid w:val="3AFC20F3"/>
    <w:rsid w:val="3CAA05F4"/>
    <w:rsid w:val="3D1035A9"/>
    <w:rsid w:val="3D1A5EB4"/>
    <w:rsid w:val="3EA30E0B"/>
    <w:rsid w:val="3F694924"/>
    <w:rsid w:val="3F9D1BD1"/>
    <w:rsid w:val="3FAD3F23"/>
    <w:rsid w:val="3FF5147F"/>
    <w:rsid w:val="41166F82"/>
    <w:rsid w:val="425A33C5"/>
    <w:rsid w:val="441647C1"/>
    <w:rsid w:val="44796AC8"/>
    <w:rsid w:val="454533D2"/>
    <w:rsid w:val="472676B7"/>
    <w:rsid w:val="47FD15F6"/>
    <w:rsid w:val="48CC5F16"/>
    <w:rsid w:val="492A6FAF"/>
    <w:rsid w:val="4AD82606"/>
    <w:rsid w:val="4FB55095"/>
    <w:rsid w:val="50C07A6C"/>
    <w:rsid w:val="513C1201"/>
    <w:rsid w:val="525A72F2"/>
    <w:rsid w:val="52A63E38"/>
    <w:rsid w:val="52C5547D"/>
    <w:rsid w:val="537A29F2"/>
    <w:rsid w:val="53A44BC5"/>
    <w:rsid w:val="552613B6"/>
    <w:rsid w:val="553B24A2"/>
    <w:rsid w:val="57484CB3"/>
    <w:rsid w:val="586943DE"/>
    <w:rsid w:val="5BFF24D0"/>
    <w:rsid w:val="5C4742B0"/>
    <w:rsid w:val="5C4D7D73"/>
    <w:rsid w:val="5CE86431"/>
    <w:rsid w:val="5D637208"/>
    <w:rsid w:val="5D9708A1"/>
    <w:rsid w:val="5E0D216F"/>
    <w:rsid w:val="605049DB"/>
    <w:rsid w:val="632E0707"/>
    <w:rsid w:val="63936545"/>
    <w:rsid w:val="64A87450"/>
    <w:rsid w:val="65FE7137"/>
    <w:rsid w:val="66193EF9"/>
    <w:rsid w:val="66D558E8"/>
    <w:rsid w:val="67932855"/>
    <w:rsid w:val="686F6F70"/>
    <w:rsid w:val="699F29DF"/>
    <w:rsid w:val="69FA7E49"/>
    <w:rsid w:val="6AC45835"/>
    <w:rsid w:val="6AE10280"/>
    <w:rsid w:val="6BA83769"/>
    <w:rsid w:val="6C393655"/>
    <w:rsid w:val="715D3B34"/>
    <w:rsid w:val="717A62EB"/>
    <w:rsid w:val="73BF391F"/>
    <w:rsid w:val="744C56E1"/>
    <w:rsid w:val="749869A9"/>
    <w:rsid w:val="74A4534E"/>
    <w:rsid w:val="75CF079F"/>
    <w:rsid w:val="767E2DF5"/>
    <w:rsid w:val="76C90263"/>
    <w:rsid w:val="78045280"/>
    <w:rsid w:val="780E166C"/>
    <w:rsid w:val="78BE3D75"/>
    <w:rsid w:val="7A391513"/>
    <w:rsid w:val="7B936651"/>
    <w:rsid w:val="7C1E3C37"/>
    <w:rsid w:val="7C885555"/>
    <w:rsid w:val="7DDF4C1A"/>
    <w:rsid w:val="7DF2037C"/>
    <w:rsid w:val="7E9FFB52"/>
    <w:rsid w:val="7F391229"/>
    <w:rsid w:val="7FCEB2E9"/>
    <w:rsid w:val="EEFFC1B3"/>
    <w:rsid w:val="FD4D45CD"/>
    <w:rsid w:val="FFF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微软系统</Company>
  <Pages>1</Pages>
  <Words>451</Words>
  <Characters>477</Characters>
  <Lines>4</Lines>
  <Paragraphs>1</Paragraphs>
  <TotalTime>28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2018-05-10T00:13:00Z</dcterms:created>
  <dc:creator>微软用户</dc:creator>
  <cp:lastModifiedBy>Demerol  ༽</cp:lastModifiedBy>
  <cp:lastPrinted>2022-03-24T00:33:00Z</cp:lastPrinted>
  <dcterms:modified xsi:type="dcterms:W3CDTF">2026-04-15T02:12:07Z</dcterms:modified>
  <dc:title>广州华南商贸职业学院调课、停课审批表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836AA212F3424AC0AA0BC382734E63C8_13</vt:lpwstr>
  </property>
  <property fmtid="{D5CDD505-2E9C-101B-9397-08002B2CF9AE}" pid="4" name="KSOTemplateDocerSaveRecord">
    <vt:lpwstr>eyJoZGlkIjoiZTljY2Q4MTgxNWY0ZWE1ODYzNzAzMjU1ZTgyMzliZGEiLCJ1c2VySWQiOiI1Mjg3NDgzOTgifQ==</vt:lpwstr>
  </property>
</Properties>
</file>